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036F8" w14:textId="77777777" w:rsidR="00063F36" w:rsidRPr="00E07D26" w:rsidRDefault="00EE5991" w:rsidP="00FB3073">
      <w:pPr>
        <w:spacing w:line="360" w:lineRule="auto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         </w:t>
      </w:r>
      <w:r w:rsidR="00FC03A9" w:rsidRPr="00E07D26">
        <w:rPr>
          <w:rFonts w:ascii="Arial" w:hAnsi="Arial" w:cs="Arial"/>
          <w:szCs w:val="22"/>
        </w:rPr>
        <w:t xml:space="preserve"> </w:t>
      </w:r>
      <w:r w:rsidR="00A851CE" w:rsidRPr="00E07D26">
        <w:rPr>
          <w:rFonts w:ascii="Arial" w:hAnsi="Arial" w:cs="Arial"/>
          <w:szCs w:val="22"/>
        </w:rPr>
        <w:t xml:space="preserve"> </w:t>
      </w:r>
      <w:r w:rsidR="00465D9D" w:rsidRPr="00E07D26">
        <w:rPr>
          <w:rFonts w:ascii="Arial" w:hAnsi="Arial" w:cs="Arial"/>
          <w:noProof/>
          <w:szCs w:val="22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E07D26" w:rsidRDefault="00FC03A9" w:rsidP="00FB3073">
      <w:pPr>
        <w:ind w:right="85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</w:t>
      </w:r>
      <w:r w:rsidR="00FB3073" w:rsidRPr="00E07D26">
        <w:rPr>
          <w:rFonts w:ascii="Arial" w:hAnsi="Arial" w:cs="Arial"/>
          <w:szCs w:val="22"/>
        </w:rPr>
        <w:t>REPUBLIKA HRVATSKA</w:t>
      </w:r>
    </w:p>
    <w:p w14:paraId="5BFD556F" w14:textId="77777777" w:rsidR="00FB3073" w:rsidRPr="00E07D26" w:rsidRDefault="00FB3073" w:rsidP="00FB3073">
      <w:pPr>
        <w:ind w:right="85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VARAŽDINSKA ŽUPANIJA        </w:t>
      </w:r>
    </w:p>
    <w:p w14:paraId="20C36FBF" w14:textId="77777777" w:rsidR="00FB3073" w:rsidRPr="00E07D26" w:rsidRDefault="00FB3073" w:rsidP="00FB3073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</w:t>
      </w:r>
      <w:r w:rsidR="00FC03A9" w:rsidRPr="00E07D26">
        <w:rPr>
          <w:rFonts w:ascii="Arial" w:hAnsi="Arial" w:cs="Arial"/>
          <w:szCs w:val="22"/>
        </w:rPr>
        <w:t xml:space="preserve">   </w:t>
      </w:r>
      <w:r w:rsidRPr="00E07D26">
        <w:rPr>
          <w:rFonts w:ascii="Arial" w:hAnsi="Arial" w:cs="Arial"/>
          <w:szCs w:val="22"/>
        </w:rPr>
        <w:t xml:space="preserve">  GRAD IVANEC</w:t>
      </w:r>
    </w:p>
    <w:p w14:paraId="04A2C5DC" w14:textId="77777777" w:rsidR="00313FCF" w:rsidRPr="00E07D26" w:rsidRDefault="00313FCF" w:rsidP="00FB3073">
      <w:pPr>
        <w:rPr>
          <w:rFonts w:ascii="Arial" w:hAnsi="Arial" w:cs="Arial"/>
          <w:szCs w:val="22"/>
        </w:rPr>
      </w:pPr>
    </w:p>
    <w:p w14:paraId="738D49BB" w14:textId="77777777" w:rsidR="00437BA6" w:rsidRPr="00E07D26" w:rsidRDefault="00437BA6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</w:t>
      </w:r>
      <w:r w:rsidR="00FC03A9" w:rsidRPr="00E07D26">
        <w:rPr>
          <w:rFonts w:ascii="Arial" w:hAnsi="Arial" w:cs="Arial"/>
          <w:szCs w:val="22"/>
        </w:rPr>
        <w:t xml:space="preserve">  </w:t>
      </w:r>
      <w:r w:rsidRPr="00E07D26">
        <w:rPr>
          <w:rFonts w:ascii="Arial" w:hAnsi="Arial" w:cs="Arial"/>
          <w:szCs w:val="22"/>
        </w:rPr>
        <w:t xml:space="preserve"> </w:t>
      </w:r>
      <w:r w:rsidR="00661AFE" w:rsidRPr="00E07D26">
        <w:rPr>
          <w:rFonts w:ascii="Arial" w:hAnsi="Arial" w:cs="Arial"/>
          <w:szCs w:val="22"/>
        </w:rPr>
        <w:t>GRADSKO VIJEĆE</w:t>
      </w:r>
    </w:p>
    <w:p w14:paraId="0E528FB6" w14:textId="77777777" w:rsidR="00313FCF" w:rsidRPr="00E07D26" w:rsidRDefault="00313FCF" w:rsidP="00063F36">
      <w:pPr>
        <w:rPr>
          <w:rFonts w:ascii="Arial" w:hAnsi="Arial" w:cs="Arial"/>
          <w:szCs w:val="22"/>
        </w:rPr>
      </w:pPr>
    </w:p>
    <w:p w14:paraId="105FE780" w14:textId="0405CBDA" w:rsidR="00063F36" w:rsidRPr="00E07D26" w:rsidRDefault="00D05887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K</w:t>
      </w:r>
      <w:r w:rsidR="00D44107" w:rsidRPr="00E07D26">
        <w:rPr>
          <w:rFonts w:ascii="Arial" w:hAnsi="Arial" w:cs="Arial"/>
          <w:szCs w:val="22"/>
        </w:rPr>
        <w:t>LASA</w:t>
      </w:r>
      <w:r w:rsidRPr="00E07D26">
        <w:rPr>
          <w:rFonts w:ascii="Arial" w:hAnsi="Arial" w:cs="Arial"/>
          <w:szCs w:val="22"/>
        </w:rPr>
        <w:t>:</w:t>
      </w:r>
      <w:r w:rsidR="008B0BCF" w:rsidRPr="00E07D26">
        <w:rPr>
          <w:rFonts w:ascii="Arial" w:hAnsi="Arial" w:cs="Arial"/>
          <w:szCs w:val="22"/>
        </w:rPr>
        <w:t xml:space="preserve"> </w:t>
      </w:r>
      <w:r w:rsidR="00F34BFF" w:rsidRPr="00E07D26">
        <w:rPr>
          <w:rFonts w:ascii="Arial" w:hAnsi="Arial" w:cs="Arial"/>
          <w:szCs w:val="22"/>
        </w:rPr>
        <w:t>940-01/2</w:t>
      </w:r>
      <w:r w:rsidR="000E3FBD" w:rsidRPr="00E07D26">
        <w:rPr>
          <w:rFonts w:ascii="Arial" w:hAnsi="Arial" w:cs="Arial"/>
          <w:szCs w:val="22"/>
        </w:rPr>
        <w:t>6</w:t>
      </w:r>
      <w:r w:rsidR="00F34BFF" w:rsidRPr="00E07D26">
        <w:rPr>
          <w:rFonts w:ascii="Arial" w:hAnsi="Arial" w:cs="Arial"/>
          <w:szCs w:val="22"/>
        </w:rPr>
        <w:t>-01/</w:t>
      </w:r>
      <w:r w:rsidR="00E07D26" w:rsidRPr="00E07D26">
        <w:rPr>
          <w:rFonts w:ascii="Arial" w:hAnsi="Arial" w:cs="Arial"/>
          <w:szCs w:val="22"/>
        </w:rPr>
        <w:t>49</w:t>
      </w:r>
    </w:p>
    <w:p w14:paraId="4A40DDAF" w14:textId="01886803" w:rsidR="00063F36" w:rsidRPr="00E07D26" w:rsidRDefault="00D44107" w:rsidP="004866FB">
      <w:pPr>
        <w:pStyle w:val="Bezproreda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URBROJ</w:t>
      </w:r>
      <w:r w:rsidR="00D718BB" w:rsidRPr="00E07D26">
        <w:rPr>
          <w:rFonts w:ascii="Arial" w:hAnsi="Arial" w:cs="Arial"/>
          <w:szCs w:val="22"/>
        </w:rPr>
        <w:t>:</w:t>
      </w:r>
      <w:r w:rsidR="00C64539" w:rsidRPr="00E07D26">
        <w:rPr>
          <w:rFonts w:ascii="Arial" w:hAnsi="Arial" w:cs="Arial"/>
          <w:szCs w:val="22"/>
        </w:rPr>
        <w:t xml:space="preserve"> 2186</w:t>
      </w:r>
      <w:r w:rsidR="00135D0B" w:rsidRPr="00E07D26">
        <w:rPr>
          <w:rFonts w:ascii="Arial" w:hAnsi="Arial" w:cs="Arial"/>
          <w:szCs w:val="22"/>
        </w:rPr>
        <w:t>-</w:t>
      </w:r>
      <w:r w:rsidR="00C64539" w:rsidRPr="00E07D26">
        <w:rPr>
          <w:rFonts w:ascii="Arial" w:hAnsi="Arial" w:cs="Arial"/>
          <w:szCs w:val="22"/>
        </w:rPr>
        <w:t>12-02/</w:t>
      </w:r>
      <w:r w:rsidR="00E07D26" w:rsidRPr="00E07D26">
        <w:rPr>
          <w:rFonts w:ascii="Arial" w:hAnsi="Arial" w:cs="Arial"/>
          <w:szCs w:val="22"/>
        </w:rPr>
        <w:t>32</w:t>
      </w:r>
      <w:r w:rsidR="00C64539" w:rsidRPr="00E07D26">
        <w:rPr>
          <w:rFonts w:ascii="Arial" w:hAnsi="Arial" w:cs="Arial"/>
          <w:szCs w:val="22"/>
        </w:rPr>
        <w:t>-</w:t>
      </w:r>
      <w:r w:rsidR="00D9111F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D9111F" w:rsidRPr="00E07D26">
        <w:rPr>
          <w:rFonts w:ascii="Arial" w:hAnsi="Arial" w:cs="Arial"/>
          <w:szCs w:val="22"/>
        </w:rPr>
        <w:t>-</w:t>
      </w:r>
      <w:r w:rsidR="002B75D5">
        <w:rPr>
          <w:rFonts w:ascii="Arial" w:hAnsi="Arial" w:cs="Arial"/>
          <w:szCs w:val="22"/>
        </w:rPr>
        <w:t>1</w:t>
      </w:r>
      <w:r w:rsidR="009E147C">
        <w:rPr>
          <w:rFonts w:ascii="Arial" w:hAnsi="Arial" w:cs="Arial"/>
          <w:szCs w:val="22"/>
        </w:rPr>
        <w:t>2</w:t>
      </w:r>
      <w:r w:rsidR="00796FA0" w:rsidRPr="00E07D26">
        <w:rPr>
          <w:rFonts w:ascii="Arial" w:hAnsi="Arial" w:cs="Arial"/>
          <w:szCs w:val="22"/>
        </w:rPr>
        <w:t xml:space="preserve">                                                            </w:t>
      </w:r>
    </w:p>
    <w:p w14:paraId="358567A7" w14:textId="77777777" w:rsidR="00A3530B" w:rsidRPr="00E07D26" w:rsidRDefault="00A3530B" w:rsidP="00063F36">
      <w:pPr>
        <w:rPr>
          <w:rFonts w:ascii="Arial" w:hAnsi="Arial" w:cs="Arial"/>
          <w:szCs w:val="22"/>
        </w:rPr>
      </w:pPr>
    </w:p>
    <w:p w14:paraId="59E64CC8" w14:textId="7E23481C" w:rsidR="00063F36" w:rsidRPr="00E07D26" w:rsidRDefault="00AB12B9" w:rsidP="00063F36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>Ivanec</w:t>
      </w:r>
      <w:r w:rsidR="009E147C">
        <w:rPr>
          <w:rFonts w:ascii="Arial" w:hAnsi="Arial" w:cs="Arial"/>
          <w:szCs w:val="22"/>
        </w:rPr>
        <w:t>, 09. srpnja</w:t>
      </w:r>
      <w:r w:rsidR="00E07D26">
        <w:rPr>
          <w:rFonts w:ascii="Arial" w:hAnsi="Arial" w:cs="Arial"/>
          <w:szCs w:val="22"/>
        </w:rPr>
        <w:t xml:space="preserve"> </w:t>
      </w:r>
      <w:r w:rsidR="00C64539" w:rsidRPr="00E07D26">
        <w:rPr>
          <w:rFonts w:ascii="Arial" w:hAnsi="Arial" w:cs="Arial"/>
          <w:szCs w:val="22"/>
        </w:rPr>
        <w:t>20</w:t>
      </w:r>
      <w:r w:rsidR="00BD1497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FB3073" w:rsidRPr="00E07D26">
        <w:rPr>
          <w:rFonts w:ascii="Arial" w:hAnsi="Arial" w:cs="Arial"/>
          <w:szCs w:val="22"/>
        </w:rPr>
        <w:t>.</w:t>
      </w:r>
      <w:r w:rsidR="00063F36" w:rsidRPr="00E07D26">
        <w:rPr>
          <w:rFonts w:ascii="Arial" w:hAnsi="Arial" w:cs="Arial"/>
          <w:szCs w:val="22"/>
        </w:rPr>
        <w:t xml:space="preserve"> </w:t>
      </w:r>
    </w:p>
    <w:p w14:paraId="731C69B2" w14:textId="77777777" w:rsidR="00313FCF" w:rsidRPr="00E07D26" w:rsidRDefault="00D05887" w:rsidP="00BF16D5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</w:p>
    <w:p w14:paraId="240FD816" w14:textId="77777777" w:rsidR="00FA1301" w:rsidRPr="00E07D26" w:rsidRDefault="00D05887" w:rsidP="00BF16D5">
      <w:pPr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ab/>
      </w:r>
      <w:r w:rsidRPr="00E07D26">
        <w:rPr>
          <w:rFonts w:ascii="Arial" w:hAnsi="Arial" w:cs="Arial"/>
          <w:szCs w:val="22"/>
        </w:rPr>
        <w:tab/>
      </w:r>
    </w:p>
    <w:p w14:paraId="0EE198BD" w14:textId="1A8F4937" w:rsidR="00661AFE" w:rsidRPr="00E07D26" w:rsidRDefault="00884F4D" w:rsidP="00E07D26">
      <w:pPr>
        <w:pStyle w:val="Bezproreda"/>
        <w:jc w:val="both"/>
        <w:rPr>
          <w:rFonts w:ascii="Arial" w:hAnsi="Arial" w:cs="Arial"/>
          <w:szCs w:val="22"/>
        </w:rPr>
      </w:pPr>
      <w:r w:rsidRPr="00E07D26">
        <w:rPr>
          <w:rFonts w:ascii="Arial" w:hAnsi="Arial" w:cs="Arial"/>
          <w:szCs w:val="22"/>
        </w:rPr>
        <w:t xml:space="preserve">      </w:t>
      </w:r>
      <w:r w:rsidR="00D1372A" w:rsidRPr="00E07D26">
        <w:rPr>
          <w:rFonts w:ascii="Arial" w:hAnsi="Arial" w:cs="Arial"/>
          <w:szCs w:val="22"/>
        </w:rPr>
        <w:t xml:space="preserve">        </w:t>
      </w:r>
      <w:r w:rsidR="00661AFE" w:rsidRPr="00E07D26">
        <w:rPr>
          <w:rFonts w:ascii="Arial" w:hAnsi="Arial" w:cs="Arial"/>
          <w:szCs w:val="22"/>
        </w:rPr>
        <w:t xml:space="preserve">Na temelju članka 35. st. 3. Zakona o vlasništvu i drugim stvarnim pravima („Narodne novine“ br. 91/96, 73/00, 114/01, 79/06, </w:t>
      </w:r>
      <w:r w:rsidR="00BD6CBA" w:rsidRPr="00E07D26">
        <w:rPr>
          <w:rFonts w:ascii="Arial" w:hAnsi="Arial" w:cs="Arial"/>
          <w:szCs w:val="22"/>
        </w:rPr>
        <w:t xml:space="preserve">141/06, 146/08, 38/09, 153/09, </w:t>
      </w:r>
      <w:r w:rsidR="00661AFE" w:rsidRPr="00E07D26">
        <w:rPr>
          <w:rFonts w:ascii="Arial" w:hAnsi="Arial" w:cs="Arial"/>
          <w:szCs w:val="22"/>
        </w:rPr>
        <w:t>143/12</w:t>
      </w:r>
      <w:r w:rsidR="00BC66E4" w:rsidRPr="00E07D26">
        <w:rPr>
          <w:rFonts w:ascii="Arial" w:hAnsi="Arial" w:cs="Arial"/>
          <w:szCs w:val="22"/>
        </w:rPr>
        <w:t xml:space="preserve">, </w:t>
      </w:r>
      <w:r w:rsidR="00BD6CBA" w:rsidRPr="00E07D26">
        <w:rPr>
          <w:rFonts w:ascii="Arial" w:hAnsi="Arial" w:cs="Arial"/>
          <w:szCs w:val="22"/>
        </w:rPr>
        <w:t>152/14</w:t>
      </w:r>
      <w:r w:rsidR="00135D0B" w:rsidRPr="00E07D26">
        <w:rPr>
          <w:rFonts w:ascii="Arial" w:hAnsi="Arial" w:cs="Arial"/>
          <w:szCs w:val="22"/>
        </w:rPr>
        <w:t>, 81/15, 94/17</w:t>
      </w:r>
      <w:r w:rsidR="00661AFE" w:rsidRPr="00E07D26">
        <w:rPr>
          <w:rFonts w:ascii="Arial" w:hAnsi="Arial" w:cs="Arial"/>
          <w:szCs w:val="22"/>
        </w:rPr>
        <w:t>)</w:t>
      </w:r>
      <w:r w:rsidR="002C007A" w:rsidRPr="00E07D26">
        <w:rPr>
          <w:rFonts w:ascii="Arial" w:hAnsi="Arial" w:cs="Arial"/>
          <w:szCs w:val="22"/>
        </w:rPr>
        <w:t>, članka 35. Zakona o lokalnoj i područnoj (regionalnoj) samoupravi („Narodne novine“ br. 33/01, 60/01 - vjerodostojno tumačenje, 129/05, 109/07, 125/08, 36/09, 150/11, 144/12, 19/13 – pročišćeni tekst, 37/15 – ispravak, 123/17, 98/19, 144/20)</w:t>
      </w:r>
      <w:r w:rsidR="003E1826" w:rsidRPr="00E07D26">
        <w:rPr>
          <w:rFonts w:ascii="Arial" w:hAnsi="Arial" w:cs="Arial"/>
          <w:szCs w:val="22"/>
        </w:rPr>
        <w:t>, članka 103. Zakona o cestama</w:t>
      </w:r>
      <w:r w:rsidR="00E07D26" w:rsidRPr="00E07D26">
        <w:t xml:space="preserve"> </w:t>
      </w:r>
      <w:r w:rsidR="00E07D26">
        <w:t>(„</w:t>
      </w:r>
      <w:r w:rsidR="00E07D26" w:rsidRPr="00E07D26">
        <w:rPr>
          <w:rFonts w:ascii="Arial" w:hAnsi="Arial" w:cs="Arial"/>
          <w:szCs w:val="22"/>
        </w:rPr>
        <w:t>Narodne novine</w:t>
      </w:r>
      <w:r w:rsidR="00E07D26">
        <w:rPr>
          <w:rFonts w:ascii="Arial" w:hAnsi="Arial" w:cs="Arial"/>
          <w:szCs w:val="22"/>
        </w:rPr>
        <w:t xml:space="preserve">“ br. </w:t>
      </w:r>
      <w:r w:rsidR="00E07D26" w:rsidRPr="00E07D26">
        <w:rPr>
          <w:rFonts w:ascii="Arial" w:hAnsi="Arial" w:cs="Arial"/>
          <w:szCs w:val="22"/>
        </w:rPr>
        <w:t>84/11, 18/13, 22/2013, 54/13, 148/13, 92/14, 110/19, 144/21, 114/22, 4/23, 133</w:t>
      </w:r>
      <w:r w:rsidR="00375950">
        <w:rPr>
          <w:rFonts w:ascii="Arial" w:hAnsi="Arial" w:cs="Arial"/>
          <w:szCs w:val="22"/>
        </w:rPr>
        <w:t>/</w:t>
      </w:r>
      <w:r w:rsidR="00E07D26" w:rsidRPr="00E07D26">
        <w:rPr>
          <w:rFonts w:ascii="Arial" w:hAnsi="Arial" w:cs="Arial"/>
          <w:szCs w:val="22"/>
        </w:rPr>
        <w:t>23, 156/25</w:t>
      </w:r>
      <w:r w:rsidR="00E07D26">
        <w:rPr>
          <w:rFonts w:ascii="Arial" w:hAnsi="Arial" w:cs="Arial"/>
          <w:szCs w:val="22"/>
        </w:rPr>
        <w:t xml:space="preserve">) </w:t>
      </w:r>
      <w:r w:rsidR="00DD02D3" w:rsidRPr="00E07D26">
        <w:rPr>
          <w:rFonts w:ascii="Arial" w:hAnsi="Arial" w:cs="Arial"/>
          <w:szCs w:val="22"/>
        </w:rPr>
        <w:t>i</w:t>
      </w:r>
      <w:r w:rsidR="00415BB4" w:rsidRPr="00E07D26">
        <w:rPr>
          <w:rFonts w:ascii="Arial" w:hAnsi="Arial" w:cs="Arial"/>
          <w:szCs w:val="22"/>
        </w:rPr>
        <w:t xml:space="preserve"> </w:t>
      </w:r>
      <w:r w:rsidR="00A00475" w:rsidRPr="00E07D26">
        <w:rPr>
          <w:rFonts w:ascii="Arial" w:hAnsi="Arial" w:cs="Arial"/>
          <w:szCs w:val="22"/>
        </w:rPr>
        <w:t xml:space="preserve">članka </w:t>
      </w:r>
      <w:r w:rsidR="00661AFE" w:rsidRPr="00E07D26">
        <w:rPr>
          <w:rFonts w:ascii="Arial" w:hAnsi="Arial" w:cs="Arial"/>
          <w:szCs w:val="22"/>
        </w:rPr>
        <w:t>35</w:t>
      </w:r>
      <w:r w:rsidRPr="00E07D26">
        <w:rPr>
          <w:rFonts w:ascii="Arial" w:hAnsi="Arial" w:cs="Arial"/>
          <w:szCs w:val="22"/>
        </w:rPr>
        <w:t>. Statuta Grada Ivanca („Službeni vjesnik Varaždinske županije“ br. 21/09</w:t>
      </w:r>
      <w:r w:rsidR="00AD2BA7" w:rsidRPr="00E07D26">
        <w:rPr>
          <w:rFonts w:ascii="Arial" w:hAnsi="Arial" w:cs="Arial"/>
          <w:szCs w:val="22"/>
        </w:rPr>
        <w:t xml:space="preserve">, </w:t>
      </w:r>
      <w:r w:rsidR="00355AAB" w:rsidRPr="00E07D26">
        <w:rPr>
          <w:rFonts w:ascii="Arial" w:hAnsi="Arial" w:cs="Arial"/>
          <w:szCs w:val="22"/>
        </w:rPr>
        <w:t>12/13</w:t>
      </w:r>
      <w:r w:rsidR="00AD2BA7" w:rsidRPr="00E07D26">
        <w:rPr>
          <w:rFonts w:ascii="Arial" w:hAnsi="Arial" w:cs="Arial"/>
          <w:szCs w:val="22"/>
        </w:rPr>
        <w:t xml:space="preserve"> i 23/13 – pročišćeni tekst</w:t>
      </w:r>
      <w:r w:rsidR="00D9111F" w:rsidRPr="00E07D26">
        <w:rPr>
          <w:rFonts w:ascii="Arial" w:hAnsi="Arial" w:cs="Arial"/>
          <w:szCs w:val="22"/>
        </w:rPr>
        <w:t>, 13/18</w:t>
      </w:r>
      <w:r w:rsidR="00BC66E4" w:rsidRPr="00E07D26">
        <w:rPr>
          <w:rFonts w:ascii="Arial" w:hAnsi="Arial" w:cs="Arial"/>
          <w:szCs w:val="22"/>
        </w:rPr>
        <w:t>, 08/20</w:t>
      </w:r>
      <w:r w:rsidR="00F34BFF" w:rsidRPr="00E07D26">
        <w:rPr>
          <w:rFonts w:ascii="Arial" w:hAnsi="Arial" w:cs="Arial"/>
          <w:szCs w:val="22"/>
        </w:rPr>
        <w:t>, 15/21, 38/21 – pročišćeni tekst</w:t>
      </w:r>
      <w:r w:rsidR="00135D0B" w:rsidRPr="00E07D26">
        <w:rPr>
          <w:rFonts w:ascii="Arial" w:hAnsi="Arial" w:cs="Arial"/>
          <w:szCs w:val="22"/>
        </w:rPr>
        <w:t>, 23/23</w:t>
      </w:r>
      <w:r w:rsidRPr="00E07D26">
        <w:rPr>
          <w:rFonts w:ascii="Arial" w:hAnsi="Arial" w:cs="Arial"/>
          <w:szCs w:val="22"/>
        </w:rPr>
        <w:t>)</w:t>
      </w:r>
      <w:r w:rsidR="00733402" w:rsidRPr="00E07D26">
        <w:rPr>
          <w:rFonts w:ascii="Arial" w:hAnsi="Arial" w:cs="Arial"/>
          <w:szCs w:val="22"/>
        </w:rPr>
        <w:t xml:space="preserve">, </w:t>
      </w:r>
      <w:r w:rsidR="00661AFE" w:rsidRPr="00E07D26">
        <w:rPr>
          <w:rFonts w:ascii="Arial" w:hAnsi="Arial" w:cs="Arial"/>
          <w:szCs w:val="22"/>
        </w:rPr>
        <w:t xml:space="preserve">Gradsko vijeće Grada Ivanca na </w:t>
      </w:r>
      <w:r w:rsidR="009E147C">
        <w:rPr>
          <w:rFonts w:ascii="Arial" w:hAnsi="Arial" w:cs="Arial"/>
          <w:szCs w:val="22"/>
        </w:rPr>
        <w:t xml:space="preserve">11. </w:t>
      </w:r>
      <w:r w:rsidR="00661AFE" w:rsidRPr="00E07D26">
        <w:rPr>
          <w:rFonts w:ascii="Arial" w:hAnsi="Arial" w:cs="Arial"/>
          <w:szCs w:val="22"/>
        </w:rPr>
        <w:t xml:space="preserve">sjednici održanoj </w:t>
      </w:r>
      <w:r w:rsidR="009E147C">
        <w:rPr>
          <w:rFonts w:ascii="Arial" w:hAnsi="Arial" w:cs="Arial"/>
          <w:szCs w:val="22"/>
        </w:rPr>
        <w:t xml:space="preserve">09. srpnja </w:t>
      </w:r>
      <w:r w:rsidR="00661AFE" w:rsidRPr="00E07D26">
        <w:rPr>
          <w:rFonts w:ascii="Arial" w:hAnsi="Arial" w:cs="Arial"/>
          <w:szCs w:val="22"/>
        </w:rPr>
        <w:t xml:space="preserve">                 </w:t>
      </w:r>
      <w:r w:rsidR="00C64539" w:rsidRPr="00E07D26">
        <w:rPr>
          <w:rFonts w:ascii="Arial" w:hAnsi="Arial" w:cs="Arial"/>
          <w:szCs w:val="22"/>
        </w:rPr>
        <w:t xml:space="preserve">  20</w:t>
      </w:r>
      <w:r w:rsidR="00D9111F" w:rsidRPr="00E07D26">
        <w:rPr>
          <w:rFonts w:ascii="Arial" w:hAnsi="Arial" w:cs="Arial"/>
          <w:szCs w:val="22"/>
        </w:rPr>
        <w:t>2</w:t>
      </w:r>
      <w:r w:rsidR="000E3FBD" w:rsidRPr="00E07D26">
        <w:rPr>
          <w:rFonts w:ascii="Arial" w:hAnsi="Arial" w:cs="Arial"/>
          <w:szCs w:val="22"/>
        </w:rPr>
        <w:t>6</w:t>
      </w:r>
      <w:r w:rsidR="00661AFE" w:rsidRPr="00E07D26">
        <w:rPr>
          <w:rFonts w:ascii="Arial" w:hAnsi="Arial" w:cs="Arial"/>
          <w:szCs w:val="22"/>
        </w:rPr>
        <w:t>. godine, donosi</w:t>
      </w:r>
    </w:p>
    <w:p w14:paraId="7FAD4ED7" w14:textId="77777777" w:rsidR="00A86BF1" w:rsidRPr="00E07D26" w:rsidRDefault="00A86BF1" w:rsidP="00A86BF1">
      <w:pPr>
        <w:rPr>
          <w:rFonts w:ascii="Arial" w:hAnsi="Arial" w:cs="Arial"/>
          <w:szCs w:val="22"/>
        </w:rPr>
      </w:pPr>
    </w:p>
    <w:p w14:paraId="36B6998C" w14:textId="77777777" w:rsidR="00FA1301" w:rsidRPr="00E07D26" w:rsidRDefault="00FA1301" w:rsidP="00A86BF1">
      <w:pPr>
        <w:rPr>
          <w:rFonts w:ascii="Arial" w:hAnsi="Arial" w:cs="Arial"/>
          <w:szCs w:val="22"/>
        </w:rPr>
      </w:pPr>
    </w:p>
    <w:p w14:paraId="7B455AFD" w14:textId="77777777" w:rsidR="00E07D26" w:rsidRDefault="00D81EEA" w:rsidP="00D81EEA">
      <w:pPr>
        <w:ind w:firstLine="708"/>
        <w:rPr>
          <w:rFonts w:ascii="Arial" w:hAnsi="Arial" w:cs="Arial"/>
          <w:b/>
          <w:szCs w:val="22"/>
        </w:rPr>
      </w:pPr>
      <w:r w:rsidRPr="00E07D26">
        <w:rPr>
          <w:rFonts w:ascii="Arial" w:hAnsi="Arial" w:cs="Arial"/>
          <w:b/>
          <w:szCs w:val="22"/>
        </w:rPr>
        <w:t xml:space="preserve">                                                    </w:t>
      </w:r>
      <w:r w:rsidR="00661AFE" w:rsidRPr="00E07D26">
        <w:rPr>
          <w:rFonts w:ascii="Arial" w:hAnsi="Arial" w:cs="Arial"/>
          <w:b/>
          <w:szCs w:val="22"/>
        </w:rPr>
        <w:t>O D L U K U</w:t>
      </w:r>
      <w:r w:rsidR="00E07D26">
        <w:rPr>
          <w:rFonts w:ascii="Arial" w:hAnsi="Arial" w:cs="Arial"/>
          <w:b/>
          <w:szCs w:val="22"/>
        </w:rPr>
        <w:t xml:space="preserve"> </w:t>
      </w:r>
    </w:p>
    <w:p w14:paraId="162D6B0D" w14:textId="39AA95D0" w:rsidR="00437BA6" w:rsidRPr="00E07D26" w:rsidRDefault="00E07D26" w:rsidP="00E07D26">
      <w:pPr>
        <w:ind w:firstLine="708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                                              O IZMJENI ODLUKE</w:t>
      </w:r>
    </w:p>
    <w:p w14:paraId="63062372" w14:textId="600FCB10" w:rsidR="00A86BF1" w:rsidRPr="00E07D26" w:rsidRDefault="00661AFE" w:rsidP="00934CF2">
      <w:pPr>
        <w:ind w:firstLine="708"/>
        <w:jc w:val="center"/>
        <w:rPr>
          <w:rFonts w:ascii="Arial" w:hAnsi="Arial" w:cs="Arial"/>
          <w:b/>
          <w:szCs w:val="22"/>
        </w:rPr>
      </w:pPr>
      <w:r w:rsidRPr="00E07D26">
        <w:rPr>
          <w:rFonts w:ascii="Arial" w:hAnsi="Arial" w:cs="Arial"/>
          <w:b/>
          <w:szCs w:val="22"/>
        </w:rPr>
        <w:t xml:space="preserve">o ukidanju </w:t>
      </w:r>
      <w:r w:rsidR="004532AF" w:rsidRPr="00E07D26">
        <w:rPr>
          <w:rFonts w:ascii="Arial" w:hAnsi="Arial" w:cs="Arial"/>
          <w:b/>
          <w:szCs w:val="22"/>
        </w:rPr>
        <w:t>statusa</w:t>
      </w:r>
      <w:r w:rsidR="00233FB7" w:rsidRPr="00E07D26">
        <w:rPr>
          <w:rFonts w:ascii="Arial" w:hAnsi="Arial" w:cs="Arial"/>
          <w:b/>
          <w:szCs w:val="22"/>
        </w:rPr>
        <w:t xml:space="preserve"> javnog dobra</w:t>
      </w:r>
      <w:r w:rsidR="00934CF2" w:rsidRPr="00E07D26">
        <w:rPr>
          <w:rFonts w:ascii="Arial" w:hAnsi="Arial" w:cs="Arial"/>
          <w:b/>
          <w:szCs w:val="22"/>
        </w:rPr>
        <w:t xml:space="preserve"> u općoj uporabi </w:t>
      </w:r>
      <w:r w:rsidR="00E06383" w:rsidRPr="00E07D26">
        <w:rPr>
          <w:rFonts w:ascii="Arial" w:hAnsi="Arial" w:cs="Arial"/>
          <w:b/>
          <w:szCs w:val="22"/>
        </w:rPr>
        <w:t xml:space="preserve">– nerazvrstana cesta </w:t>
      </w:r>
      <w:r w:rsidR="00F34BFF" w:rsidRPr="00E07D26">
        <w:rPr>
          <w:rFonts w:ascii="Arial" w:hAnsi="Arial" w:cs="Arial"/>
          <w:b/>
          <w:szCs w:val="22"/>
        </w:rPr>
        <w:t>n</w:t>
      </w:r>
      <w:r w:rsidR="005535F9" w:rsidRPr="00E07D26">
        <w:rPr>
          <w:rFonts w:ascii="Arial" w:hAnsi="Arial" w:cs="Arial"/>
          <w:b/>
          <w:szCs w:val="22"/>
        </w:rPr>
        <w:t>a</w:t>
      </w:r>
      <w:r w:rsidR="00F34BFF" w:rsidRPr="00E07D26">
        <w:rPr>
          <w:rFonts w:ascii="Arial" w:hAnsi="Arial" w:cs="Arial"/>
          <w:b/>
          <w:szCs w:val="22"/>
        </w:rPr>
        <w:t xml:space="preserve"> nekretnin</w:t>
      </w:r>
      <w:r w:rsidR="00EA1383" w:rsidRPr="00E07D26">
        <w:rPr>
          <w:rFonts w:ascii="Arial" w:hAnsi="Arial" w:cs="Arial"/>
          <w:b/>
          <w:szCs w:val="22"/>
        </w:rPr>
        <w:t>i</w:t>
      </w:r>
      <w:r w:rsidR="00934CF2" w:rsidRPr="00E07D26">
        <w:rPr>
          <w:rFonts w:ascii="Arial" w:hAnsi="Arial" w:cs="Arial"/>
          <w:b/>
          <w:szCs w:val="22"/>
        </w:rPr>
        <w:t xml:space="preserve"> </w:t>
      </w:r>
      <w:r w:rsidR="00D00A7A" w:rsidRPr="00E07D26">
        <w:rPr>
          <w:rFonts w:ascii="Arial" w:hAnsi="Arial" w:cs="Arial"/>
          <w:b/>
          <w:szCs w:val="22"/>
        </w:rPr>
        <w:t xml:space="preserve">k.č.br. </w:t>
      </w:r>
      <w:r w:rsidR="004532AF" w:rsidRPr="00E07D26">
        <w:rPr>
          <w:rFonts w:ascii="Arial" w:hAnsi="Arial" w:cs="Arial"/>
          <w:b/>
          <w:szCs w:val="22"/>
        </w:rPr>
        <w:t>2055</w:t>
      </w:r>
      <w:r w:rsidR="00906ED5" w:rsidRPr="00E07D26">
        <w:rPr>
          <w:rFonts w:ascii="Arial" w:hAnsi="Arial" w:cs="Arial"/>
          <w:b/>
          <w:szCs w:val="22"/>
        </w:rPr>
        <w:t>/2</w:t>
      </w:r>
      <w:r w:rsidR="001B193C" w:rsidRPr="00E07D26">
        <w:rPr>
          <w:rFonts w:ascii="Arial" w:hAnsi="Arial" w:cs="Arial"/>
          <w:b/>
          <w:szCs w:val="22"/>
        </w:rPr>
        <w:t xml:space="preserve"> </w:t>
      </w:r>
      <w:r w:rsidR="000502DA" w:rsidRPr="00E07D26">
        <w:rPr>
          <w:rFonts w:ascii="Arial" w:hAnsi="Arial" w:cs="Arial"/>
          <w:b/>
          <w:szCs w:val="22"/>
        </w:rPr>
        <w:t xml:space="preserve">k.o. </w:t>
      </w:r>
      <w:r w:rsidR="00C64539" w:rsidRPr="00E07D26">
        <w:rPr>
          <w:rFonts w:ascii="Arial" w:hAnsi="Arial" w:cs="Arial"/>
          <w:b/>
          <w:szCs w:val="22"/>
        </w:rPr>
        <w:t>Ivanec</w:t>
      </w:r>
    </w:p>
    <w:p w14:paraId="7D8AC7BE" w14:textId="77777777" w:rsidR="00FA1301" w:rsidRPr="00E07D26" w:rsidRDefault="00FA1301" w:rsidP="00A86BF1">
      <w:pPr>
        <w:ind w:firstLine="708"/>
        <w:rPr>
          <w:rFonts w:ascii="Arial" w:hAnsi="Arial" w:cs="Arial"/>
          <w:b/>
          <w:szCs w:val="22"/>
        </w:rPr>
      </w:pPr>
    </w:p>
    <w:p w14:paraId="501DC37A" w14:textId="77777777" w:rsidR="00497CE3" w:rsidRPr="00E07D26" w:rsidRDefault="00497CE3" w:rsidP="00497CE3">
      <w:pPr>
        <w:rPr>
          <w:rFonts w:ascii="Arial" w:hAnsi="Arial" w:cs="Arial"/>
          <w:bCs/>
          <w:szCs w:val="22"/>
        </w:rPr>
      </w:pPr>
    </w:p>
    <w:p w14:paraId="20E0F81D" w14:textId="77777777" w:rsidR="00497CE3" w:rsidRPr="00E07D26" w:rsidRDefault="00661AFE" w:rsidP="00661AFE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Članak 1.</w:t>
      </w:r>
    </w:p>
    <w:p w14:paraId="0FFB5BDC" w14:textId="5D4F72D5" w:rsidR="00E07D26" w:rsidRDefault="00E07D26" w:rsidP="004532AF">
      <w:pPr>
        <w:tabs>
          <w:tab w:val="left" w:pos="855"/>
          <w:tab w:val="left" w:pos="1134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U Odluci o </w:t>
      </w:r>
      <w:r w:rsidRPr="00E07D26">
        <w:rPr>
          <w:rFonts w:ascii="Arial" w:hAnsi="Arial" w:cs="Arial"/>
          <w:bCs/>
          <w:szCs w:val="22"/>
        </w:rPr>
        <w:t>ukidanju statusa javnog dobra u općoj uporabi – nerazvrstana cesta na nekretnini k.č.br. 2055/2 k.o. Ivanec</w:t>
      </w:r>
      <w:r>
        <w:rPr>
          <w:rFonts w:ascii="Arial" w:hAnsi="Arial" w:cs="Arial"/>
          <w:bCs/>
          <w:szCs w:val="22"/>
        </w:rPr>
        <w:t>, KLASA: 940-01/26-01/49, URBROJ: 2186-12-02/44-26-3, od 07. svibnja 2026. godine, mijenja se članak 4</w:t>
      </w:r>
      <w:r w:rsidR="00375950">
        <w:rPr>
          <w:rFonts w:ascii="Arial" w:hAnsi="Arial" w:cs="Arial"/>
          <w:bCs/>
          <w:szCs w:val="22"/>
        </w:rPr>
        <w:t>.</w:t>
      </w:r>
      <w:r>
        <w:rPr>
          <w:rFonts w:ascii="Arial" w:hAnsi="Arial" w:cs="Arial"/>
          <w:bCs/>
          <w:szCs w:val="22"/>
        </w:rPr>
        <w:t xml:space="preserve"> te glasi:</w:t>
      </w:r>
    </w:p>
    <w:p w14:paraId="71F0CFBD" w14:textId="77777777" w:rsidR="00E07D26" w:rsidRDefault="00E07D26" w:rsidP="0091348B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</w:p>
    <w:p w14:paraId="4B043691" w14:textId="677FD2E5" w:rsidR="00661AFE" w:rsidRPr="00E07D26" w:rsidRDefault="00E07D26" w:rsidP="00E07D26">
      <w:pPr>
        <w:tabs>
          <w:tab w:val="left" w:pos="855"/>
          <w:tab w:val="left" w:pos="1026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„</w:t>
      </w:r>
      <w:r w:rsidR="00BF16D5" w:rsidRPr="00E07D26">
        <w:rPr>
          <w:rFonts w:ascii="Arial" w:hAnsi="Arial" w:cs="Arial"/>
          <w:bCs/>
          <w:szCs w:val="22"/>
        </w:rPr>
        <w:t>Ova Odluka</w:t>
      </w:r>
      <w:r w:rsidR="00084235" w:rsidRPr="00E07D26">
        <w:rPr>
          <w:rFonts w:ascii="Arial" w:hAnsi="Arial" w:cs="Arial"/>
          <w:bCs/>
          <w:szCs w:val="22"/>
        </w:rPr>
        <w:t xml:space="preserve"> </w:t>
      </w:r>
      <w:r w:rsidRPr="00E07D26">
        <w:rPr>
          <w:rFonts w:ascii="Arial" w:hAnsi="Arial" w:cs="Arial"/>
          <w:szCs w:val="22"/>
        </w:rPr>
        <w:t>stupa na snagu osmog dana od dana objave u „Službenom vjesniku Varaždinske županije “.</w:t>
      </w:r>
    </w:p>
    <w:p w14:paraId="7BAE2480" w14:textId="77777777" w:rsidR="008F13E4" w:rsidRDefault="008F13E4" w:rsidP="008F13E4">
      <w:pPr>
        <w:tabs>
          <w:tab w:val="left" w:pos="855"/>
        </w:tabs>
        <w:rPr>
          <w:rFonts w:ascii="Arial" w:hAnsi="Arial" w:cs="Arial"/>
          <w:bCs/>
          <w:szCs w:val="22"/>
        </w:rPr>
      </w:pPr>
    </w:p>
    <w:p w14:paraId="4DE6C3D3" w14:textId="274E8A5E" w:rsid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Članak 2.</w:t>
      </w:r>
    </w:p>
    <w:p w14:paraId="407DDA0B" w14:textId="640650D8" w:rsidR="00E07D26" w:rsidRDefault="00E07D26" w:rsidP="00E07D26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  <w:r>
        <w:rPr>
          <w:rFonts w:ascii="Arial" w:hAnsi="Arial" w:cs="Arial"/>
          <w:bCs/>
          <w:szCs w:val="22"/>
        </w:rPr>
        <w:t>Ostale odredbe osnovne Odluke iz članka 1. ove Odluke ostaju nepromijenjene.</w:t>
      </w:r>
    </w:p>
    <w:p w14:paraId="5D60155F" w14:textId="77777777" w:rsidR="00D87282" w:rsidRDefault="00D87282" w:rsidP="00E07D26">
      <w:pPr>
        <w:tabs>
          <w:tab w:val="left" w:pos="855"/>
        </w:tabs>
        <w:jc w:val="both"/>
        <w:rPr>
          <w:rFonts w:ascii="Arial" w:hAnsi="Arial" w:cs="Arial"/>
          <w:bCs/>
          <w:szCs w:val="22"/>
        </w:rPr>
      </w:pPr>
    </w:p>
    <w:p w14:paraId="461EF22B" w14:textId="77777777" w:rsid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</w:p>
    <w:p w14:paraId="435E1FDC" w14:textId="77777777" w:rsidR="00E07D26" w:rsidRPr="00E07D26" w:rsidRDefault="00E07D26" w:rsidP="00E07D26">
      <w:pPr>
        <w:tabs>
          <w:tab w:val="left" w:pos="855"/>
        </w:tabs>
        <w:jc w:val="center"/>
        <w:rPr>
          <w:rFonts w:ascii="Arial" w:hAnsi="Arial" w:cs="Arial"/>
          <w:bCs/>
          <w:szCs w:val="22"/>
        </w:rPr>
      </w:pPr>
    </w:p>
    <w:p w14:paraId="62BB3BCF" w14:textId="09386384" w:rsidR="00BF16D5" w:rsidRPr="00E07D26" w:rsidRDefault="000502DA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PREDSJEDNI</w:t>
      </w:r>
      <w:r w:rsidR="00084235" w:rsidRPr="00E07D26">
        <w:rPr>
          <w:rFonts w:ascii="Arial" w:hAnsi="Arial" w:cs="Arial"/>
          <w:bCs/>
          <w:szCs w:val="22"/>
        </w:rPr>
        <w:t>K</w:t>
      </w:r>
      <w:r w:rsidR="00BF16D5" w:rsidRPr="00E07D26">
        <w:rPr>
          <w:rFonts w:ascii="Arial" w:hAnsi="Arial" w:cs="Arial"/>
          <w:bCs/>
          <w:szCs w:val="22"/>
        </w:rPr>
        <w:t xml:space="preserve"> GRADSKOG VIJEĆA </w:t>
      </w:r>
    </w:p>
    <w:p w14:paraId="43F25109" w14:textId="77777777" w:rsidR="00BF16D5" w:rsidRPr="00E07D26" w:rsidRDefault="00BF16D5" w:rsidP="00BF16D5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GRADA IVANCA:</w:t>
      </w:r>
    </w:p>
    <w:p w14:paraId="421BA222" w14:textId="00B098A6" w:rsidR="00C5238F" w:rsidRPr="00E07D26" w:rsidRDefault="001B193C" w:rsidP="008F13E4">
      <w:pPr>
        <w:tabs>
          <w:tab w:val="left" w:pos="855"/>
        </w:tabs>
        <w:jc w:val="right"/>
        <w:rPr>
          <w:rFonts w:ascii="Arial" w:hAnsi="Arial" w:cs="Arial"/>
          <w:bCs/>
          <w:szCs w:val="22"/>
        </w:rPr>
      </w:pPr>
      <w:r w:rsidRPr="00E07D26">
        <w:rPr>
          <w:rFonts w:ascii="Arial" w:hAnsi="Arial" w:cs="Arial"/>
          <w:bCs/>
          <w:szCs w:val="22"/>
        </w:rPr>
        <w:t>Mihael Slunjski</w:t>
      </w:r>
    </w:p>
    <w:sectPr w:rsidR="00C5238F" w:rsidRPr="00E07D26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FB313" w14:textId="77777777" w:rsidR="000D61BD" w:rsidRDefault="000D61BD">
      <w:r>
        <w:separator/>
      </w:r>
    </w:p>
  </w:endnote>
  <w:endnote w:type="continuationSeparator" w:id="0">
    <w:p w14:paraId="673048CD" w14:textId="77777777" w:rsidR="000D61BD" w:rsidRDefault="000D6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9CDE5" w14:textId="77777777" w:rsidR="000D61BD" w:rsidRDefault="000D61BD">
      <w:r>
        <w:separator/>
      </w:r>
    </w:p>
  </w:footnote>
  <w:footnote w:type="continuationSeparator" w:id="0">
    <w:p w14:paraId="76BB9682" w14:textId="77777777" w:rsidR="000D61BD" w:rsidRDefault="000D6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5A9A"/>
    <w:rsid w:val="0005793B"/>
    <w:rsid w:val="00061959"/>
    <w:rsid w:val="00063F36"/>
    <w:rsid w:val="0006427D"/>
    <w:rsid w:val="00067D1B"/>
    <w:rsid w:val="00072316"/>
    <w:rsid w:val="00083159"/>
    <w:rsid w:val="00084235"/>
    <w:rsid w:val="000975AE"/>
    <w:rsid w:val="000A4799"/>
    <w:rsid w:val="000D61BD"/>
    <w:rsid w:val="000D714C"/>
    <w:rsid w:val="000E3FBD"/>
    <w:rsid w:val="000E6626"/>
    <w:rsid w:val="000F60CA"/>
    <w:rsid w:val="0010004B"/>
    <w:rsid w:val="0010464E"/>
    <w:rsid w:val="00106414"/>
    <w:rsid w:val="00106646"/>
    <w:rsid w:val="00110B8D"/>
    <w:rsid w:val="0011344B"/>
    <w:rsid w:val="001153D8"/>
    <w:rsid w:val="00117A44"/>
    <w:rsid w:val="001249BE"/>
    <w:rsid w:val="001269E6"/>
    <w:rsid w:val="00135D0B"/>
    <w:rsid w:val="00136B1E"/>
    <w:rsid w:val="0014292B"/>
    <w:rsid w:val="00142E17"/>
    <w:rsid w:val="00146932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193C"/>
    <w:rsid w:val="001B379D"/>
    <w:rsid w:val="001B5149"/>
    <w:rsid w:val="001C4572"/>
    <w:rsid w:val="001C5F48"/>
    <w:rsid w:val="001C7D9F"/>
    <w:rsid w:val="001D0B63"/>
    <w:rsid w:val="001E05D4"/>
    <w:rsid w:val="001E0D54"/>
    <w:rsid w:val="001E1D9F"/>
    <w:rsid w:val="001F33F6"/>
    <w:rsid w:val="001F453F"/>
    <w:rsid w:val="001F5318"/>
    <w:rsid w:val="002019F2"/>
    <w:rsid w:val="00205AE3"/>
    <w:rsid w:val="0021645C"/>
    <w:rsid w:val="0022024E"/>
    <w:rsid w:val="00220458"/>
    <w:rsid w:val="00225882"/>
    <w:rsid w:val="002263AB"/>
    <w:rsid w:val="00226AFB"/>
    <w:rsid w:val="00233FB7"/>
    <w:rsid w:val="0024033F"/>
    <w:rsid w:val="0026494A"/>
    <w:rsid w:val="00264D52"/>
    <w:rsid w:val="00264DC9"/>
    <w:rsid w:val="00272DAB"/>
    <w:rsid w:val="00282E0B"/>
    <w:rsid w:val="00291D73"/>
    <w:rsid w:val="002A4960"/>
    <w:rsid w:val="002B75D5"/>
    <w:rsid w:val="002C007A"/>
    <w:rsid w:val="002C0E19"/>
    <w:rsid w:val="002C5E1E"/>
    <w:rsid w:val="002D007C"/>
    <w:rsid w:val="002D2C1F"/>
    <w:rsid w:val="002D2CD8"/>
    <w:rsid w:val="002D4C27"/>
    <w:rsid w:val="002D64EF"/>
    <w:rsid w:val="002E1E7F"/>
    <w:rsid w:val="002F45DC"/>
    <w:rsid w:val="0030042A"/>
    <w:rsid w:val="00300F33"/>
    <w:rsid w:val="003125DA"/>
    <w:rsid w:val="00313FCF"/>
    <w:rsid w:val="00316DCC"/>
    <w:rsid w:val="0031758C"/>
    <w:rsid w:val="00326DC7"/>
    <w:rsid w:val="003307D8"/>
    <w:rsid w:val="00334AB4"/>
    <w:rsid w:val="003354D1"/>
    <w:rsid w:val="00337F46"/>
    <w:rsid w:val="00340D11"/>
    <w:rsid w:val="00346B29"/>
    <w:rsid w:val="00350152"/>
    <w:rsid w:val="00355AAB"/>
    <w:rsid w:val="00357B5B"/>
    <w:rsid w:val="003604F4"/>
    <w:rsid w:val="0036199F"/>
    <w:rsid w:val="003730E4"/>
    <w:rsid w:val="00375950"/>
    <w:rsid w:val="00376013"/>
    <w:rsid w:val="00377EF0"/>
    <w:rsid w:val="00382729"/>
    <w:rsid w:val="00385442"/>
    <w:rsid w:val="00390BC3"/>
    <w:rsid w:val="00391A6D"/>
    <w:rsid w:val="00391E12"/>
    <w:rsid w:val="003A1CFD"/>
    <w:rsid w:val="003B2708"/>
    <w:rsid w:val="003B5F2C"/>
    <w:rsid w:val="003C20B4"/>
    <w:rsid w:val="003C71B0"/>
    <w:rsid w:val="003D7230"/>
    <w:rsid w:val="003E1826"/>
    <w:rsid w:val="003E684A"/>
    <w:rsid w:val="003E7C1A"/>
    <w:rsid w:val="003F1E65"/>
    <w:rsid w:val="00402281"/>
    <w:rsid w:val="00404A70"/>
    <w:rsid w:val="004115EB"/>
    <w:rsid w:val="00415BB4"/>
    <w:rsid w:val="00421336"/>
    <w:rsid w:val="00422253"/>
    <w:rsid w:val="004239C0"/>
    <w:rsid w:val="004302DD"/>
    <w:rsid w:val="004309F8"/>
    <w:rsid w:val="00430FD7"/>
    <w:rsid w:val="00435B57"/>
    <w:rsid w:val="00437BA6"/>
    <w:rsid w:val="004475C1"/>
    <w:rsid w:val="004532AF"/>
    <w:rsid w:val="00464092"/>
    <w:rsid w:val="00464BF7"/>
    <w:rsid w:val="004657B2"/>
    <w:rsid w:val="00465D9D"/>
    <w:rsid w:val="00466CAB"/>
    <w:rsid w:val="0046747A"/>
    <w:rsid w:val="00476D42"/>
    <w:rsid w:val="0048300E"/>
    <w:rsid w:val="004866FB"/>
    <w:rsid w:val="00495746"/>
    <w:rsid w:val="00496613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11E9"/>
    <w:rsid w:val="004C466E"/>
    <w:rsid w:val="004C55D8"/>
    <w:rsid w:val="004D31D1"/>
    <w:rsid w:val="004D5B43"/>
    <w:rsid w:val="004E0BF0"/>
    <w:rsid w:val="004E5B6C"/>
    <w:rsid w:val="004F2EE5"/>
    <w:rsid w:val="005016AE"/>
    <w:rsid w:val="00511027"/>
    <w:rsid w:val="00514AB4"/>
    <w:rsid w:val="00520BDF"/>
    <w:rsid w:val="0052319E"/>
    <w:rsid w:val="005337CD"/>
    <w:rsid w:val="00537DD9"/>
    <w:rsid w:val="00541A2E"/>
    <w:rsid w:val="00545BE9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62E95"/>
    <w:rsid w:val="0066440F"/>
    <w:rsid w:val="00676F94"/>
    <w:rsid w:val="0068479C"/>
    <w:rsid w:val="0069207C"/>
    <w:rsid w:val="00694FCB"/>
    <w:rsid w:val="006A181C"/>
    <w:rsid w:val="006B0B48"/>
    <w:rsid w:val="006B267A"/>
    <w:rsid w:val="006B3708"/>
    <w:rsid w:val="006B3A41"/>
    <w:rsid w:val="006B4677"/>
    <w:rsid w:val="006C2F92"/>
    <w:rsid w:val="006C5E3D"/>
    <w:rsid w:val="006D188C"/>
    <w:rsid w:val="006D41B4"/>
    <w:rsid w:val="006E723F"/>
    <w:rsid w:val="006F6536"/>
    <w:rsid w:val="006F77F8"/>
    <w:rsid w:val="00712622"/>
    <w:rsid w:val="00715A24"/>
    <w:rsid w:val="00717246"/>
    <w:rsid w:val="00720E81"/>
    <w:rsid w:val="00720EE4"/>
    <w:rsid w:val="00725E5C"/>
    <w:rsid w:val="0073043D"/>
    <w:rsid w:val="007331D3"/>
    <w:rsid w:val="00733402"/>
    <w:rsid w:val="00735F31"/>
    <w:rsid w:val="007369DF"/>
    <w:rsid w:val="0073798F"/>
    <w:rsid w:val="007410D9"/>
    <w:rsid w:val="00743B9F"/>
    <w:rsid w:val="00751CC9"/>
    <w:rsid w:val="00752D2A"/>
    <w:rsid w:val="00757D51"/>
    <w:rsid w:val="0076476D"/>
    <w:rsid w:val="0076688B"/>
    <w:rsid w:val="00767AE9"/>
    <w:rsid w:val="00775834"/>
    <w:rsid w:val="00777594"/>
    <w:rsid w:val="00783243"/>
    <w:rsid w:val="00784121"/>
    <w:rsid w:val="00787497"/>
    <w:rsid w:val="00796FA0"/>
    <w:rsid w:val="007A22EC"/>
    <w:rsid w:val="007A5A90"/>
    <w:rsid w:val="007A6454"/>
    <w:rsid w:val="007A7E8C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10D75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951BC"/>
    <w:rsid w:val="008A049B"/>
    <w:rsid w:val="008B0BCF"/>
    <w:rsid w:val="008B0F0E"/>
    <w:rsid w:val="008C19F2"/>
    <w:rsid w:val="008D1903"/>
    <w:rsid w:val="008D2BF8"/>
    <w:rsid w:val="008D4840"/>
    <w:rsid w:val="008D5997"/>
    <w:rsid w:val="008E3039"/>
    <w:rsid w:val="008F0D71"/>
    <w:rsid w:val="008F13E4"/>
    <w:rsid w:val="00900218"/>
    <w:rsid w:val="009022B8"/>
    <w:rsid w:val="00904663"/>
    <w:rsid w:val="00906ED5"/>
    <w:rsid w:val="0091348B"/>
    <w:rsid w:val="009139B9"/>
    <w:rsid w:val="00914508"/>
    <w:rsid w:val="009158F9"/>
    <w:rsid w:val="0091667B"/>
    <w:rsid w:val="00920EDB"/>
    <w:rsid w:val="00921F9A"/>
    <w:rsid w:val="00934CF2"/>
    <w:rsid w:val="00937A13"/>
    <w:rsid w:val="00937FB4"/>
    <w:rsid w:val="0094226F"/>
    <w:rsid w:val="00942B0A"/>
    <w:rsid w:val="009510D8"/>
    <w:rsid w:val="00955996"/>
    <w:rsid w:val="00957764"/>
    <w:rsid w:val="00990673"/>
    <w:rsid w:val="0099219A"/>
    <w:rsid w:val="00996FE5"/>
    <w:rsid w:val="00997AB4"/>
    <w:rsid w:val="009A6751"/>
    <w:rsid w:val="009B0829"/>
    <w:rsid w:val="009B60EE"/>
    <w:rsid w:val="009C4DFC"/>
    <w:rsid w:val="009D09DC"/>
    <w:rsid w:val="009D1910"/>
    <w:rsid w:val="009D3980"/>
    <w:rsid w:val="009D4E1C"/>
    <w:rsid w:val="009D5A2A"/>
    <w:rsid w:val="009E147C"/>
    <w:rsid w:val="009E17D7"/>
    <w:rsid w:val="009E312D"/>
    <w:rsid w:val="00A00475"/>
    <w:rsid w:val="00A009A9"/>
    <w:rsid w:val="00A00A62"/>
    <w:rsid w:val="00A015D8"/>
    <w:rsid w:val="00A021E1"/>
    <w:rsid w:val="00A03BDE"/>
    <w:rsid w:val="00A079F0"/>
    <w:rsid w:val="00A20250"/>
    <w:rsid w:val="00A22997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92EFC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E7460"/>
    <w:rsid w:val="00AF1135"/>
    <w:rsid w:val="00AF3AF1"/>
    <w:rsid w:val="00AF3E15"/>
    <w:rsid w:val="00AF4800"/>
    <w:rsid w:val="00B01A92"/>
    <w:rsid w:val="00B02FE6"/>
    <w:rsid w:val="00B12615"/>
    <w:rsid w:val="00B23354"/>
    <w:rsid w:val="00B44393"/>
    <w:rsid w:val="00B45428"/>
    <w:rsid w:val="00B502AB"/>
    <w:rsid w:val="00B5539F"/>
    <w:rsid w:val="00B61C47"/>
    <w:rsid w:val="00B65A5E"/>
    <w:rsid w:val="00B82D91"/>
    <w:rsid w:val="00B9532C"/>
    <w:rsid w:val="00BA6379"/>
    <w:rsid w:val="00BB20B0"/>
    <w:rsid w:val="00BC0966"/>
    <w:rsid w:val="00BC1418"/>
    <w:rsid w:val="00BC38D3"/>
    <w:rsid w:val="00BC66E4"/>
    <w:rsid w:val="00BC7502"/>
    <w:rsid w:val="00BD07D7"/>
    <w:rsid w:val="00BD1497"/>
    <w:rsid w:val="00BD3E94"/>
    <w:rsid w:val="00BD4E81"/>
    <w:rsid w:val="00BD6CBA"/>
    <w:rsid w:val="00BE0797"/>
    <w:rsid w:val="00BE61B4"/>
    <w:rsid w:val="00BE6DED"/>
    <w:rsid w:val="00BF16D5"/>
    <w:rsid w:val="00BF4885"/>
    <w:rsid w:val="00BF523D"/>
    <w:rsid w:val="00BF7CA0"/>
    <w:rsid w:val="00C06CF2"/>
    <w:rsid w:val="00C1368A"/>
    <w:rsid w:val="00C17F5E"/>
    <w:rsid w:val="00C22CDB"/>
    <w:rsid w:val="00C31D45"/>
    <w:rsid w:val="00C3355D"/>
    <w:rsid w:val="00C35591"/>
    <w:rsid w:val="00C464C0"/>
    <w:rsid w:val="00C5238F"/>
    <w:rsid w:val="00C550A3"/>
    <w:rsid w:val="00C5690C"/>
    <w:rsid w:val="00C574D3"/>
    <w:rsid w:val="00C62C5F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4ADB"/>
    <w:rsid w:val="00CE5DDA"/>
    <w:rsid w:val="00CF4362"/>
    <w:rsid w:val="00CF5038"/>
    <w:rsid w:val="00CF7065"/>
    <w:rsid w:val="00D00A7A"/>
    <w:rsid w:val="00D043C1"/>
    <w:rsid w:val="00D05887"/>
    <w:rsid w:val="00D1372A"/>
    <w:rsid w:val="00D2725E"/>
    <w:rsid w:val="00D30F20"/>
    <w:rsid w:val="00D44107"/>
    <w:rsid w:val="00D44160"/>
    <w:rsid w:val="00D556D6"/>
    <w:rsid w:val="00D606C1"/>
    <w:rsid w:val="00D61A8C"/>
    <w:rsid w:val="00D718BB"/>
    <w:rsid w:val="00D750E4"/>
    <w:rsid w:val="00D77B53"/>
    <w:rsid w:val="00D81EEA"/>
    <w:rsid w:val="00D87282"/>
    <w:rsid w:val="00D876BA"/>
    <w:rsid w:val="00D9111F"/>
    <w:rsid w:val="00D919B1"/>
    <w:rsid w:val="00D962F1"/>
    <w:rsid w:val="00D97003"/>
    <w:rsid w:val="00DA2157"/>
    <w:rsid w:val="00DB28C9"/>
    <w:rsid w:val="00DB6662"/>
    <w:rsid w:val="00DC3F06"/>
    <w:rsid w:val="00DC7C62"/>
    <w:rsid w:val="00DD02D3"/>
    <w:rsid w:val="00DD25B6"/>
    <w:rsid w:val="00DD273C"/>
    <w:rsid w:val="00DF01C0"/>
    <w:rsid w:val="00DF1C8D"/>
    <w:rsid w:val="00DF2334"/>
    <w:rsid w:val="00E059AC"/>
    <w:rsid w:val="00E06383"/>
    <w:rsid w:val="00E07D26"/>
    <w:rsid w:val="00E11625"/>
    <w:rsid w:val="00E161EB"/>
    <w:rsid w:val="00E22B12"/>
    <w:rsid w:val="00E2769E"/>
    <w:rsid w:val="00E3560C"/>
    <w:rsid w:val="00E37A00"/>
    <w:rsid w:val="00E42683"/>
    <w:rsid w:val="00E5570D"/>
    <w:rsid w:val="00E673D9"/>
    <w:rsid w:val="00E8573A"/>
    <w:rsid w:val="00E86927"/>
    <w:rsid w:val="00EA1383"/>
    <w:rsid w:val="00EB26E8"/>
    <w:rsid w:val="00EB4028"/>
    <w:rsid w:val="00ED7C0A"/>
    <w:rsid w:val="00EE13D8"/>
    <w:rsid w:val="00EE5991"/>
    <w:rsid w:val="00EF2BAC"/>
    <w:rsid w:val="00EF4230"/>
    <w:rsid w:val="00EF68F5"/>
    <w:rsid w:val="00F0308A"/>
    <w:rsid w:val="00F17395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46667"/>
    <w:rsid w:val="00F554CC"/>
    <w:rsid w:val="00F61CE0"/>
    <w:rsid w:val="00F61DFE"/>
    <w:rsid w:val="00F63B3D"/>
    <w:rsid w:val="00F64799"/>
    <w:rsid w:val="00F74797"/>
    <w:rsid w:val="00F809E6"/>
    <w:rsid w:val="00F80DE8"/>
    <w:rsid w:val="00F8364E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B7D5D"/>
    <w:rsid w:val="00FC03A9"/>
    <w:rsid w:val="00FC341C"/>
    <w:rsid w:val="00FC5522"/>
    <w:rsid w:val="00FD003E"/>
    <w:rsid w:val="00FD0676"/>
    <w:rsid w:val="00FE072A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Bezproreda">
    <w:name w:val="No Spacing"/>
    <w:uiPriority w:val="1"/>
    <w:qFormat/>
    <w:rsid w:val="004866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2026-06-09T09:43:00Z</cp:lastPrinted>
  <dcterms:created xsi:type="dcterms:W3CDTF">2026-07-10T10:50:00Z</dcterms:created>
  <dcterms:modified xsi:type="dcterms:W3CDTF">2026-07-10T10:50:00Z</dcterms:modified>
</cp:coreProperties>
</file>